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44638" w14:textId="77777777" w:rsidR="00D04A41" w:rsidRDefault="004D5A55" w:rsidP="004D5A55">
      <w:pPr>
        <w:jc w:val="center"/>
        <w:rPr>
          <w:rFonts w:ascii="Times New Roman" w:hAnsi="Times New Roman" w:cs="Times New Roman"/>
          <w:b/>
          <w:sz w:val="32"/>
          <w:szCs w:val="32"/>
        </w:rPr>
      </w:pPr>
      <w:r w:rsidRPr="004D5A55">
        <w:rPr>
          <w:rFonts w:ascii="Times New Roman" w:hAnsi="Times New Roman" w:cs="Times New Roman"/>
          <w:b/>
          <w:sz w:val="32"/>
          <w:szCs w:val="32"/>
        </w:rPr>
        <w:t>Sample Recognized Student Organization Constitution</w:t>
      </w:r>
    </w:p>
    <w:p w14:paraId="22D68021" w14:textId="77777777" w:rsidR="004D5A55" w:rsidRDefault="004D5A55" w:rsidP="004D5A55">
      <w:pPr>
        <w:rPr>
          <w:rFonts w:ascii="Times New Roman" w:hAnsi="Times New Roman" w:cs="Times New Roman"/>
          <w:b/>
          <w:sz w:val="32"/>
          <w:szCs w:val="32"/>
        </w:rPr>
      </w:pPr>
    </w:p>
    <w:p w14:paraId="19FE24CB" w14:textId="316BACD2" w:rsidR="004D5A55" w:rsidRPr="0032241C" w:rsidRDefault="004D5A55" w:rsidP="004D5A55">
      <w:r w:rsidRPr="0032241C">
        <w:t>This sample student organization constitution is provided by the Lavin-Bernick Center for University Life to assist your stu</w:t>
      </w:r>
      <w:r w:rsidR="00CC3521">
        <w:t>dent organization in creating a</w:t>
      </w:r>
      <w:r w:rsidRPr="0032241C">
        <w:t xml:space="preserve"> constitution.  The constitution should contain the fundamental principles that outline the purpose, structure, and activities of the organization.  Essentially, </w:t>
      </w:r>
      <w:r w:rsidR="00CC3521">
        <w:t>it</w:t>
      </w:r>
      <w:r w:rsidRPr="0032241C">
        <w:t xml:space="preserve"> provides the foundation upon which the organization operates.  </w:t>
      </w:r>
      <w:r w:rsidR="00CC3521">
        <w:t>It</w:t>
      </w:r>
      <w:r w:rsidRPr="0032241C">
        <w:t xml:space="preserve"> should clarify the purpose of the organization, outline the basic structure of the organization, and allow members and potential members to have a better understanding of what the organization is about and how it functions.  Please not</w:t>
      </w:r>
      <w:r w:rsidR="006B6281">
        <w:t>e that the highlighted articles and any information in red</w:t>
      </w:r>
      <w:r w:rsidRPr="0032241C">
        <w:t xml:space="preserve"> MUST BE included in the constitution.  </w:t>
      </w:r>
    </w:p>
    <w:p w14:paraId="45D63911" w14:textId="77777777" w:rsidR="004D5A55" w:rsidRDefault="004D5A55" w:rsidP="004D5A55"/>
    <w:p w14:paraId="4658194B" w14:textId="77777777" w:rsidR="004D5A55" w:rsidRPr="0032241C" w:rsidRDefault="004D5A55" w:rsidP="004D5A55">
      <w:pPr>
        <w:jc w:val="center"/>
        <w:rPr>
          <w:sz w:val="32"/>
          <w:szCs w:val="32"/>
          <w:highlight w:val="yellow"/>
        </w:rPr>
      </w:pPr>
      <w:r w:rsidRPr="0032241C">
        <w:rPr>
          <w:sz w:val="32"/>
          <w:szCs w:val="32"/>
          <w:highlight w:val="yellow"/>
        </w:rPr>
        <w:t>CONSTITUTION</w:t>
      </w:r>
    </w:p>
    <w:p w14:paraId="3CCF1D1A" w14:textId="77777777" w:rsidR="004D5A55" w:rsidRPr="0032241C" w:rsidRDefault="004D5A55" w:rsidP="004D5A55">
      <w:pPr>
        <w:jc w:val="center"/>
        <w:rPr>
          <w:sz w:val="32"/>
          <w:szCs w:val="32"/>
          <w:highlight w:val="yellow"/>
        </w:rPr>
      </w:pPr>
      <w:r w:rsidRPr="0032241C">
        <w:rPr>
          <w:sz w:val="32"/>
          <w:szCs w:val="32"/>
          <w:highlight w:val="yellow"/>
        </w:rPr>
        <w:t>(INSERT NAME OF ORGANIZATION)</w:t>
      </w:r>
    </w:p>
    <w:p w14:paraId="709C3387" w14:textId="77777777" w:rsidR="004D5A55" w:rsidRPr="0032241C" w:rsidRDefault="004D5A55" w:rsidP="004D5A55">
      <w:pPr>
        <w:jc w:val="center"/>
        <w:rPr>
          <w:sz w:val="32"/>
          <w:szCs w:val="32"/>
        </w:rPr>
      </w:pPr>
      <w:r w:rsidRPr="0032241C">
        <w:rPr>
          <w:sz w:val="32"/>
          <w:szCs w:val="32"/>
          <w:highlight w:val="yellow"/>
        </w:rPr>
        <w:t>AT TULANE UNIVERSITY</w:t>
      </w:r>
    </w:p>
    <w:p w14:paraId="3371AE04" w14:textId="77777777" w:rsidR="001E29D4" w:rsidRPr="0032241C" w:rsidRDefault="001E29D4" w:rsidP="004D5A55">
      <w:pPr>
        <w:jc w:val="center"/>
        <w:rPr>
          <w:sz w:val="32"/>
          <w:szCs w:val="32"/>
        </w:rPr>
      </w:pPr>
    </w:p>
    <w:p w14:paraId="2B2D9F8E" w14:textId="77777777" w:rsidR="001E29D4" w:rsidRPr="0032241C" w:rsidRDefault="001E29D4" w:rsidP="004D5A55">
      <w:pPr>
        <w:jc w:val="center"/>
        <w:rPr>
          <w:sz w:val="32"/>
          <w:szCs w:val="32"/>
        </w:rPr>
      </w:pPr>
      <w:proofErr w:type="spellStart"/>
      <w:proofErr w:type="gramStart"/>
      <w:r w:rsidRPr="0032241C">
        <w:rPr>
          <w:sz w:val="32"/>
          <w:szCs w:val="32"/>
          <w:highlight w:val="yellow"/>
        </w:rPr>
        <w:t>Month,Year</w:t>
      </w:r>
      <w:proofErr w:type="spellEnd"/>
      <w:proofErr w:type="gramEnd"/>
      <w:r w:rsidRPr="0032241C">
        <w:rPr>
          <w:sz w:val="32"/>
          <w:szCs w:val="32"/>
          <w:highlight w:val="yellow"/>
        </w:rPr>
        <w:t xml:space="preserve"> of Adoption or Revision</w:t>
      </w:r>
    </w:p>
    <w:p w14:paraId="104EC4BC" w14:textId="77777777" w:rsidR="004D5A55" w:rsidRDefault="004D5A55" w:rsidP="004D5A55">
      <w:pPr>
        <w:jc w:val="center"/>
      </w:pPr>
    </w:p>
    <w:p w14:paraId="38DE11FA" w14:textId="77777777" w:rsidR="004D5A55" w:rsidRPr="0032241C" w:rsidRDefault="004D5A55" w:rsidP="004D5A55">
      <w:pPr>
        <w:rPr>
          <w:sz w:val="28"/>
          <w:szCs w:val="28"/>
        </w:rPr>
      </w:pPr>
      <w:r w:rsidRPr="0032241C">
        <w:rPr>
          <w:sz w:val="28"/>
          <w:szCs w:val="28"/>
          <w:highlight w:val="yellow"/>
        </w:rPr>
        <w:t>Article I – Name</w:t>
      </w:r>
    </w:p>
    <w:p w14:paraId="3A6467B5" w14:textId="77777777" w:rsidR="001E29D4" w:rsidRPr="0032241C" w:rsidRDefault="001E29D4" w:rsidP="001E29D4">
      <w:r w:rsidRPr="0032241C">
        <w:t>The name of the organization should be unique from any other Recognized Student Organizations at Tulane.  It should reflect the nature and activities of the organization. Any organization abbreviations or acronyms should be referenced in this article. If your student organization has “</w:t>
      </w:r>
      <w:r w:rsidR="00F2733A">
        <w:t>Tulane University”</w:t>
      </w:r>
      <w:r w:rsidRPr="0032241C">
        <w:t xml:space="preserve"> in its title, it must follow the main portion of the name.</w:t>
      </w:r>
    </w:p>
    <w:p w14:paraId="38EB53F6" w14:textId="77777777" w:rsidR="001E29D4" w:rsidRPr="0032241C" w:rsidRDefault="001E29D4" w:rsidP="004D5A55"/>
    <w:p w14:paraId="3700C99A" w14:textId="77777777" w:rsidR="001E29D4" w:rsidRPr="0032241C" w:rsidRDefault="001E29D4" w:rsidP="004D5A55">
      <w:pPr>
        <w:rPr>
          <w:b/>
          <w:i/>
        </w:rPr>
      </w:pPr>
      <w:r w:rsidRPr="0032241C">
        <w:rPr>
          <w:b/>
          <w:i/>
        </w:rPr>
        <w:t>Example:</w:t>
      </w:r>
    </w:p>
    <w:p w14:paraId="3442EC7E" w14:textId="77777777" w:rsidR="004D5A55" w:rsidRPr="0032241C" w:rsidRDefault="004D5A55" w:rsidP="004D5A55">
      <w:pPr>
        <w:rPr>
          <w:i/>
        </w:rPr>
      </w:pPr>
      <w:r w:rsidRPr="0032241C">
        <w:rPr>
          <w:i/>
        </w:rPr>
        <w:t xml:space="preserve">The name of this organization shall be </w:t>
      </w:r>
      <w:r w:rsidR="001E29D4" w:rsidRPr="0032241C">
        <w:rPr>
          <w:i/>
        </w:rPr>
        <w:t xml:space="preserve">Wave Surfers </w:t>
      </w:r>
      <w:r w:rsidRPr="0032241C">
        <w:rPr>
          <w:i/>
        </w:rPr>
        <w:t>at Tulane University.</w:t>
      </w:r>
      <w:r w:rsidR="001E29D4" w:rsidRPr="0032241C">
        <w:rPr>
          <w:i/>
        </w:rPr>
        <w:t xml:space="preserve">  Wave Surfers may also be referenced as WSTU in publicity materials and correspondence.  Wave Surfers is affiliated with (affiliate organization [if applicable</w:t>
      </w:r>
      <w:r w:rsidR="006F7ADD" w:rsidRPr="0032241C">
        <w:rPr>
          <w:i/>
        </w:rPr>
        <w:t xml:space="preserve">]).  </w:t>
      </w:r>
    </w:p>
    <w:p w14:paraId="0677658F" w14:textId="77777777" w:rsidR="00C54D71" w:rsidRDefault="00C54D71" w:rsidP="004D5A55">
      <w:pPr>
        <w:rPr>
          <w:sz w:val="23"/>
          <w:szCs w:val="23"/>
        </w:rPr>
      </w:pPr>
    </w:p>
    <w:p w14:paraId="2D7FD2E0" w14:textId="77777777" w:rsidR="00C54D71" w:rsidRPr="0032241C" w:rsidRDefault="00C54D71" w:rsidP="004D5A55">
      <w:pPr>
        <w:rPr>
          <w:sz w:val="28"/>
          <w:szCs w:val="28"/>
        </w:rPr>
      </w:pPr>
      <w:r w:rsidRPr="0032241C">
        <w:rPr>
          <w:sz w:val="28"/>
          <w:szCs w:val="28"/>
          <w:highlight w:val="yellow"/>
        </w:rPr>
        <w:t>Article II – Purpose</w:t>
      </w:r>
    </w:p>
    <w:p w14:paraId="1BC9B07F" w14:textId="77777777" w:rsidR="006F7ADD" w:rsidRPr="0032241C" w:rsidRDefault="006F7ADD" w:rsidP="004D5A55">
      <w:r w:rsidRPr="0032241C">
        <w:t>Your organization’s purpose should be defined in clear and concise terms.</w:t>
      </w:r>
    </w:p>
    <w:p w14:paraId="2384B8CD" w14:textId="77777777" w:rsidR="006F7ADD" w:rsidRPr="0032241C" w:rsidRDefault="006F7ADD" w:rsidP="004D5A55"/>
    <w:p w14:paraId="35B260F2" w14:textId="77777777" w:rsidR="006F7ADD" w:rsidRPr="0032241C" w:rsidRDefault="006F7ADD" w:rsidP="004D5A55">
      <w:pPr>
        <w:rPr>
          <w:b/>
          <w:i/>
        </w:rPr>
      </w:pPr>
      <w:r w:rsidRPr="0032241C">
        <w:rPr>
          <w:b/>
          <w:i/>
        </w:rPr>
        <w:t>Example:</w:t>
      </w:r>
    </w:p>
    <w:p w14:paraId="173E00E7" w14:textId="77777777" w:rsidR="00C54D71" w:rsidRPr="0032241C" w:rsidRDefault="006F7ADD" w:rsidP="004D5A55">
      <w:pPr>
        <w:rPr>
          <w:i/>
        </w:rPr>
      </w:pPr>
      <w:r w:rsidRPr="0032241C">
        <w:rPr>
          <w:i/>
        </w:rPr>
        <w:t xml:space="preserve">Wave Surfers is established for the purpose of bringing together people who share a common appreciation of surfing.  </w:t>
      </w:r>
    </w:p>
    <w:p w14:paraId="40B5615B" w14:textId="77777777" w:rsidR="00C54D71" w:rsidRPr="0032241C" w:rsidRDefault="00C54D71" w:rsidP="004D5A55"/>
    <w:p w14:paraId="0964A5D2" w14:textId="77777777" w:rsidR="00C54D71" w:rsidRPr="0032241C" w:rsidRDefault="00C54D71" w:rsidP="004D5A55">
      <w:pPr>
        <w:rPr>
          <w:sz w:val="28"/>
          <w:szCs w:val="28"/>
        </w:rPr>
      </w:pPr>
      <w:r w:rsidRPr="0032241C">
        <w:rPr>
          <w:sz w:val="28"/>
          <w:szCs w:val="28"/>
          <w:highlight w:val="yellow"/>
        </w:rPr>
        <w:t>Article III – Membership</w:t>
      </w:r>
    </w:p>
    <w:p w14:paraId="753A20E2" w14:textId="77777777" w:rsidR="006F7ADD" w:rsidRPr="0032241C" w:rsidRDefault="006F7ADD" w:rsidP="006F7ADD">
      <w:r w:rsidRPr="0032241C">
        <w:t>Additional stipulations regarding active membership (</w:t>
      </w:r>
      <w:proofErr w:type="gramStart"/>
      <w:r w:rsidRPr="0032241C">
        <w:t>e.g.</w:t>
      </w:r>
      <w:proofErr w:type="gramEnd"/>
      <w:r w:rsidRPr="0032241C">
        <w:t xml:space="preserve"> GPA requirements, attendance</w:t>
      </w:r>
    </w:p>
    <w:p w14:paraId="520C75C3" w14:textId="77777777" w:rsidR="006F7ADD" w:rsidRPr="0032241C" w:rsidRDefault="006F7ADD" w:rsidP="006F7ADD">
      <w:r w:rsidRPr="0032241C">
        <w:t xml:space="preserve">requirements, etc.) should be addressed in a separate article AFTER </w:t>
      </w:r>
      <w:r w:rsidR="003B4B41" w:rsidRPr="0032241C">
        <w:t>section 2</w:t>
      </w:r>
      <w:r w:rsidRPr="0032241C">
        <w:t>. The following</w:t>
      </w:r>
    </w:p>
    <w:p w14:paraId="430E96D3" w14:textId="77777777" w:rsidR="006F7ADD" w:rsidRPr="0032241C" w:rsidRDefault="006F7ADD" w:rsidP="006F7ADD">
      <w:r w:rsidRPr="0032241C">
        <w:t>language</w:t>
      </w:r>
      <w:r w:rsidR="003B4B41" w:rsidRPr="0032241C">
        <w:t xml:space="preserve"> (highlighted in red)</w:t>
      </w:r>
      <w:r w:rsidR="00AC5EDC" w:rsidRPr="0032241C">
        <w:t xml:space="preserve"> must </w:t>
      </w:r>
      <w:r w:rsidRPr="0032241C">
        <w:t>appear verbatim for Article</w:t>
      </w:r>
      <w:r w:rsidR="003B4B41" w:rsidRPr="0032241C">
        <w:t xml:space="preserve"> III, s</w:t>
      </w:r>
      <w:r w:rsidRPr="0032241C">
        <w:t>ections 1-</w:t>
      </w:r>
      <w:r w:rsidR="003B4B41" w:rsidRPr="0032241C">
        <w:t>2.</w:t>
      </w:r>
    </w:p>
    <w:p w14:paraId="21BD0674" w14:textId="77777777" w:rsidR="006F7ADD" w:rsidRPr="0032241C" w:rsidRDefault="006F7ADD" w:rsidP="006F7ADD"/>
    <w:p w14:paraId="6BAD55E6" w14:textId="77777777" w:rsidR="006F7ADD" w:rsidRPr="003A4A4A" w:rsidRDefault="003B4B41" w:rsidP="003B4B41">
      <w:pPr>
        <w:pStyle w:val="ListParagraph"/>
        <w:numPr>
          <w:ilvl w:val="0"/>
          <w:numId w:val="3"/>
        </w:numPr>
        <w:rPr>
          <w:color w:val="C00000"/>
        </w:rPr>
      </w:pPr>
      <w:r w:rsidRPr="003A4A4A">
        <w:rPr>
          <w:color w:val="C00000"/>
        </w:rPr>
        <w:lastRenderedPageBreak/>
        <w:t>Membership in (insert name of organization)</w:t>
      </w:r>
      <w:r w:rsidR="006F7ADD" w:rsidRPr="003A4A4A">
        <w:rPr>
          <w:color w:val="C00000"/>
        </w:rPr>
        <w:t xml:space="preserve"> is open to all enrolled</w:t>
      </w:r>
      <w:r w:rsidRPr="003A4A4A">
        <w:rPr>
          <w:color w:val="C00000"/>
        </w:rPr>
        <w:t xml:space="preserve"> </w:t>
      </w:r>
      <w:r w:rsidR="006F7ADD" w:rsidRPr="003A4A4A">
        <w:rPr>
          <w:color w:val="C00000"/>
        </w:rPr>
        <w:t xml:space="preserve">students at </w:t>
      </w:r>
      <w:r w:rsidRPr="003A4A4A">
        <w:rPr>
          <w:color w:val="C00000"/>
        </w:rPr>
        <w:t>Tulane University</w:t>
      </w:r>
      <w:r w:rsidR="006F7ADD" w:rsidRPr="003A4A4A">
        <w:rPr>
          <w:color w:val="C00000"/>
        </w:rPr>
        <w:t xml:space="preserve">. </w:t>
      </w:r>
    </w:p>
    <w:p w14:paraId="73C53683" w14:textId="77777777" w:rsidR="003B4B41" w:rsidRPr="003A4A4A" w:rsidRDefault="003B4B41" w:rsidP="006F7ADD">
      <w:pPr>
        <w:rPr>
          <w:color w:val="C00000"/>
        </w:rPr>
      </w:pPr>
    </w:p>
    <w:p w14:paraId="6FC93766" w14:textId="77777777" w:rsidR="002062D6" w:rsidRPr="003A4A4A" w:rsidRDefault="003B4B41" w:rsidP="002062D6">
      <w:pPr>
        <w:pStyle w:val="ListParagraph"/>
        <w:numPr>
          <w:ilvl w:val="0"/>
          <w:numId w:val="3"/>
        </w:numPr>
        <w:rPr>
          <w:color w:val="C00000"/>
        </w:rPr>
      </w:pPr>
      <w:r w:rsidRPr="003A4A4A">
        <w:rPr>
          <w:color w:val="C00000"/>
        </w:rPr>
        <w:t xml:space="preserve"> (Insert name of organization)</w:t>
      </w:r>
      <w:r w:rsidR="006F7ADD" w:rsidRPr="003A4A4A">
        <w:rPr>
          <w:color w:val="C00000"/>
        </w:rPr>
        <w:t xml:space="preserve"> shall be in full compliance with</w:t>
      </w:r>
      <w:r w:rsidRPr="003A4A4A">
        <w:rPr>
          <w:color w:val="C00000"/>
        </w:rPr>
        <w:t xml:space="preserve"> Tulane’s non-discrimination policy, which prohibits discrimination </w:t>
      </w:r>
      <w:proofErr w:type="gramStart"/>
      <w:r w:rsidRPr="003A4A4A">
        <w:rPr>
          <w:color w:val="C00000"/>
        </w:rPr>
        <w:t>on the basis of</w:t>
      </w:r>
      <w:proofErr w:type="gramEnd"/>
      <w:r w:rsidRPr="003A4A4A">
        <w:rPr>
          <w:color w:val="C00000"/>
        </w:rPr>
        <w:t xml:space="preserve"> race, color, sex, religion, national origin, age, disability, genetic information, sexual orientation, gender identity, gender expression, pregnancy, marital status, military status, veteran status, or any other status or classification protected by federal, state or local law.</w:t>
      </w:r>
      <w:r w:rsidR="002A4BA9" w:rsidRPr="003A4A4A">
        <w:rPr>
          <w:color w:val="C00000"/>
        </w:rPr>
        <w:t xml:space="preserve">  Social fraternities and sororities, where applicable, are permitted to retain their same-sex membership status.  </w:t>
      </w:r>
    </w:p>
    <w:p w14:paraId="155F2EFB" w14:textId="77777777" w:rsidR="002062D6" w:rsidRPr="0032241C" w:rsidRDefault="002062D6" w:rsidP="002062D6">
      <w:pPr>
        <w:pStyle w:val="ListParagraph"/>
      </w:pPr>
    </w:p>
    <w:p w14:paraId="7F9A0E73" w14:textId="77777777" w:rsidR="00C54D71" w:rsidRPr="0032241C" w:rsidRDefault="002062D6" w:rsidP="002062D6">
      <w:pPr>
        <w:pStyle w:val="ListParagraph"/>
        <w:numPr>
          <w:ilvl w:val="0"/>
          <w:numId w:val="3"/>
        </w:numPr>
      </w:pPr>
      <w:r w:rsidRPr="0032241C">
        <w:t xml:space="preserve"> </w:t>
      </w:r>
      <w:r w:rsidR="00C54D71" w:rsidRPr="0032241C">
        <w:t xml:space="preserve">(Insert </w:t>
      </w:r>
      <w:r w:rsidR="00AC5EDC" w:rsidRPr="0032241C">
        <w:t xml:space="preserve">any additional information for </w:t>
      </w:r>
      <w:r w:rsidR="00C54D71" w:rsidRPr="0032241C">
        <w:t xml:space="preserve">how your organization defines an active member and/or additional qualifications for </w:t>
      </w:r>
      <w:r w:rsidR="00AC5EDC" w:rsidRPr="0032241C">
        <w:t xml:space="preserve">active </w:t>
      </w:r>
      <w:r w:rsidR="00C54D71" w:rsidRPr="0032241C">
        <w:t xml:space="preserve">membership)  </w:t>
      </w:r>
    </w:p>
    <w:p w14:paraId="5429459E" w14:textId="77777777" w:rsidR="00C54D71" w:rsidRPr="0032241C" w:rsidRDefault="00C54D71" w:rsidP="00C54D71"/>
    <w:p w14:paraId="4E609158" w14:textId="77777777" w:rsidR="0032241C" w:rsidRPr="0032241C" w:rsidRDefault="00C54D71" w:rsidP="00C54D71">
      <w:pPr>
        <w:rPr>
          <w:sz w:val="28"/>
          <w:szCs w:val="28"/>
        </w:rPr>
      </w:pPr>
      <w:r w:rsidRPr="0032241C">
        <w:rPr>
          <w:sz w:val="28"/>
          <w:szCs w:val="28"/>
          <w:highlight w:val="yellow"/>
        </w:rPr>
        <w:t>Article IV – Officers</w:t>
      </w:r>
      <w:r w:rsidRPr="0032241C">
        <w:rPr>
          <w:sz w:val="28"/>
          <w:szCs w:val="28"/>
        </w:rPr>
        <w:t xml:space="preserve"> </w:t>
      </w:r>
    </w:p>
    <w:p w14:paraId="69B4B9BA" w14:textId="77777777" w:rsidR="00C54D71" w:rsidRDefault="003C6108" w:rsidP="00C54D71">
      <w:r>
        <w:t>Recognized Student O</w:t>
      </w:r>
      <w:r w:rsidR="0032241C" w:rsidRPr="0032241C">
        <w:t>rganizations are required to</w:t>
      </w:r>
      <w:r>
        <w:t xml:space="preserve"> have a minimum of a President and </w:t>
      </w:r>
      <w:r w:rsidR="00226BB4">
        <w:t>Treasurer as elected officers.  This article</w:t>
      </w:r>
      <w:r w:rsidR="00F2733A">
        <w:t xml:space="preserve"> must</w:t>
      </w:r>
      <w:r w:rsidR="00226BB4">
        <w:t xml:space="preserve"> </w:t>
      </w:r>
      <w:r w:rsidR="000B5BB2">
        <w:t>contain</w:t>
      </w:r>
      <w:r w:rsidR="00226BB4">
        <w:t xml:space="preserve"> the following information: titles of officers, </w:t>
      </w:r>
      <w:r w:rsidR="00F2733A">
        <w:t xml:space="preserve">brief description of </w:t>
      </w:r>
      <w:r w:rsidR="00226BB4">
        <w:t xml:space="preserve">officer duties, </w:t>
      </w:r>
      <w:r w:rsidR="00F2733A">
        <w:t>officer terms</w:t>
      </w:r>
      <w:r w:rsidR="00F01D74">
        <w:t>, reasons for officer removal, and process for officer removal</w:t>
      </w:r>
      <w:r w:rsidR="00F2733A">
        <w:t xml:space="preserve">.  </w:t>
      </w:r>
    </w:p>
    <w:p w14:paraId="55460FD4" w14:textId="77777777" w:rsidR="00226BB4" w:rsidRDefault="00226BB4" w:rsidP="00C54D71"/>
    <w:p w14:paraId="7BDA0A22" w14:textId="77777777" w:rsidR="003C6108" w:rsidRPr="000B5BB2" w:rsidRDefault="00226BB4" w:rsidP="00C54D71">
      <w:pPr>
        <w:rPr>
          <w:i/>
        </w:rPr>
      </w:pPr>
      <w:r w:rsidRPr="000B5BB2">
        <w:rPr>
          <w:i/>
        </w:rPr>
        <w:t>Example:</w:t>
      </w:r>
    </w:p>
    <w:p w14:paraId="76C3BD8C" w14:textId="77777777" w:rsidR="00F2733A" w:rsidRPr="000B5BB2" w:rsidRDefault="00F2733A" w:rsidP="00F2733A">
      <w:pPr>
        <w:pStyle w:val="ListParagraph"/>
        <w:numPr>
          <w:ilvl w:val="0"/>
          <w:numId w:val="2"/>
        </w:numPr>
        <w:rPr>
          <w:i/>
        </w:rPr>
      </w:pPr>
      <w:r w:rsidRPr="000B5BB2">
        <w:rPr>
          <w:i/>
        </w:rPr>
        <w:t xml:space="preserve">The officers of Wave Surfers </w:t>
      </w:r>
      <w:r w:rsidR="005C3A28" w:rsidRPr="000B5BB2">
        <w:rPr>
          <w:i/>
        </w:rPr>
        <w:t xml:space="preserve">shall be </w:t>
      </w:r>
      <w:r w:rsidRPr="000B5BB2">
        <w:rPr>
          <w:i/>
        </w:rPr>
        <w:t>President, Vice President, and Treasurer.</w:t>
      </w:r>
    </w:p>
    <w:p w14:paraId="4E4BA629" w14:textId="77777777" w:rsidR="00F2733A" w:rsidRPr="000B5BB2" w:rsidRDefault="00F2733A" w:rsidP="00F2733A">
      <w:pPr>
        <w:pStyle w:val="ListParagraph"/>
        <w:numPr>
          <w:ilvl w:val="1"/>
          <w:numId w:val="2"/>
        </w:numPr>
        <w:rPr>
          <w:i/>
        </w:rPr>
      </w:pPr>
      <w:r w:rsidRPr="000B5BB2">
        <w:rPr>
          <w:i/>
        </w:rPr>
        <w:t>The President shall preside at all meetings of the organization and shall coordinate the work of the officers and committees.</w:t>
      </w:r>
    </w:p>
    <w:p w14:paraId="473247F0" w14:textId="77777777" w:rsidR="00F2733A" w:rsidRPr="000B5BB2" w:rsidRDefault="00F2733A" w:rsidP="00F2733A">
      <w:pPr>
        <w:pStyle w:val="ListParagraph"/>
        <w:numPr>
          <w:ilvl w:val="1"/>
          <w:numId w:val="2"/>
        </w:numPr>
        <w:rPr>
          <w:i/>
        </w:rPr>
      </w:pPr>
      <w:r w:rsidRPr="000B5BB2">
        <w:rPr>
          <w:i/>
        </w:rPr>
        <w:t>The Vice-President shall serve as an aide to the President and shall perform the duties of the President in her/his absence or inability to serve.</w:t>
      </w:r>
    </w:p>
    <w:p w14:paraId="6EFEA23E" w14:textId="77777777" w:rsidR="00F2733A" w:rsidRPr="000B5BB2" w:rsidRDefault="00F2733A" w:rsidP="00F2733A">
      <w:pPr>
        <w:pStyle w:val="ListParagraph"/>
        <w:numPr>
          <w:ilvl w:val="1"/>
          <w:numId w:val="2"/>
        </w:numPr>
        <w:rPr>
          <w:i/>
        </w:rPr>
      </w:pPr>
      <w:r w:rsidRPr="000B5BB2">
        <w:rPr>
          <w:i/>
        </w:rPr>
        <w:t>The Treasurer shall receive all monies of Wave Surfers; shall keep an accurate record of receipts and expenditures; and oversee the approved budget as authorized by the organization. The Treasurer shall present a financial statement at every meeting of Wave Surfers and at other times when requested by the President or Vice President.</w:t>
      </w:r>
    </w:p>
    <w:p w14:paraId="39A31F7B" w14:textId="77777777" w:rsidR="00226BB4" w:rsidRPr="000B5BB2" w:rsidRDefault="00F2733A" w:rsidP="00F2733A">
      <w:pPr>
        <w:pStyle w:val="ListParagraph"/>
        <w:numPr>
          <w:ilvl w:val="0"/>
          <w:numId w:val="2"/>
        </w:numPr>
        <w:rPr>
          <w:i/>
        </w:rPr>
      </w:pPr>
      <w:r w:rsidRPr="000B5BB2">
        <w:rPr>
          <w:i/>
        </w:rPr>
        <w:t>Officers shall assume their official duties at the close of the last general meeting of the academic year and shall serve for a term of one academic year and/or until their successors are elected/appointed.</w:t>
      </w:r>
    </w:p>
    <w:p w14:paraId="41FB8E5F" w14:textId="77777777" w:rsidR="00F2733A" w:rsidRPr="000B5BB2" w:rsidRDefault="00F2733A" w:rsidP="00F2733A">
      <w:pPr>
        <w:pStyle w:val="ListParagraph"/>
        <w:numPr>
          <w:ilvl w:val="0"/>
          <w:numId w:val="2"/>
        </w:numPr>
        <w:rPr>
          <w:i/>
        </w:rPr>
      </w:pPr>
      <w:r w:rsidRPr="000B5BB2">
        <w:rPr>
          <w:i/>
        </w:rPr>
        <w:t>Any officer who, during the term of his/her office, ceases to be an active member, or fails to maintain his/ her status as a matriculating Tulane student shall be removed from his/her office and a replacement shall be elected.</w:t>
      </w:r>
    </w:p>
    <w:p w14:paraId="6A91A06F" w14:textId="77777777" w:rsidR="00F2733A" w:rsidRPr="000B5BB2" w:rsidRDefault="00F2733A" w:rsidP="00F2733A">
      <w:pPr>
        <w:pStyle w:val="ListParagraph"/>
        <w:numPr>
          <w:ilvl w:val="0"/>
          <w:numId w:val="2"/>
        </w:numPr>
        <w:rPr>
          <w:i/>
        </w:rPr>
      </w:pPr>
      <w:r w:rsidRPr="000B5BB2">
        <w:rPr>
          <w:i/>
        </w:rPr>
        <w:t>Officers may also be removed for malfeasance in office.  Malfeasance can include, but is not limited to:</w:t>
      </w:r>
    </w:p>
    <w:p w14:paraId="6FC4BEED" w14:textId="77777777" w:rsidR="00F2733A" w:rsidRPr="000B5BB2" w:rsidRDefault="00F2733A" w:rsidP="00F2733A">
      <w:pPr>
        <w:pStyle w:val="ListParagraph"/>
        <w:numPr>
          <w:ilvl w:val="1"/>
          <w:numId w:val="2"/>
        </w:numPr>
        <w:rPr>
          <w:i/>
        </w:rPr>
      </w:pPr>
      <w:r w:rsidRPr="000B5BB2">
        <w:rPr>
          <w:i/>
        </w:rPr>
        <w:t>An inability to perform the requirements of the office</w:t>
      </w:r>
    </w:p>
    <w:p w14:paraId="69DD8CEC" w14:textId="77777777" w:rsidR="00F2733A" w:rsidRPr="000B5BB2" w:rsidRDefault="00F2733A" w:rsidP="00F2733A">
      <w:pPr>
        <w:pStyle w:val="ListParagraph"/>
        <w:numPr>
          <w:ilvl w:val="1"/>
          <w:numId w:val="2"/>
        </w:numPr>
        <w:rPr>
          <w:i/>
        </w:rPr>
      </w:pPr>
      <w:r w:rsidRPr="000B5BB2">
        <w:rPr>
          <w:i/>
        </w:rPr>
        <w:t>Willfully disobeying Tulane policies and procedures governing student organizations</w:t>
      </w:r>
    </w:p>
    <w:p w14:paraId="73741944" w14:textId="77777777" w:rsidR="00F2733A" w:rsidRPr="000B5BB2" w:rsidRDefault="00F2733A" w:rsidP="00F2733A">
      <w:pPr>
        <w:pStyle w:val="ListParagraph"/>
        <w:numPr>
          <w:ilvl w:val="1"/>
          <w:numId w:val="2"/>
        </w:numPr>
        <w:rPr>
          <w:i/>
        </w:rPr>
      </w:pPr>
      <w:r w:rsidRPr="000B5BB2">
        <w:rPr>
          <w:i/>
        </w:rPr>
        <w:t>Mismanaging organization funds</w:t>
      </w:r>
    </w:p>
    <w:p w14:paraId="47FA363F" w14:textId="77777777" w:rsidR="00F2733A" w:rsidRPr="000B5BB2" w:rsidRDefault="00F2733A" w:rsidP="00F2733A">
      <w:pPr>
        <w:pStyle w:val="ListParagraph"/>
        <w:numPr>
          <w:ilvl w:val="0"/>
          <w:numId w:val="2"/>
        </w:numPr>
        <w:rPr>
          <w:i/>
        </w:rPr>
      </w:pPr>
      <w:r w:rsidRPr="000B5BB2">
        <w:rPr>
          <w:i/>
        </w:rPr>
        <w:t>Officer removal may be completed through the process listed below.</w:t>
      </w:r>
    </w:p>
    <w:p w14:paraId="64FFE221" w14:textId="77777777" w:rsidR="00F2733A" w:rsidRPr="000B5BB2" w:rsidRDefault="00F2733A" w:rsidP="00F2733A">
      <w:pPr>
        <w:pStyle w:val="ListParagraph"/>
        <w:numPr>
          <w:ilvl w:val="1"/>
          <w:numId w:val="2"/>
        </w:numPr>
        <w:rPr>
          <w:i/>
        </w:rPr>
      </w:pPr>
      <w:r w:rsidRPr="000B5BB2">
        <w:rPr>
          <w:i/>
        </w:rPr>
        <w:lastRenderedPageBreak/>
        <w:t xml:space="preserve">A written request by at least three voting members of the organization shall be submitted to either the President, Vice President, or Treasurer. </w:t>
      </w:r>
    </w:p>
    <w:p w14:paraId="4793049F" w14:textId="77777777" w:rsidR="00F2733A" w:rsidRPr="000B5BB2" w:rsidRDefault="00F2733A" w:rsidP="00F2733A">
      <w:pPr>
        <w:pStyle w:val="ListParagraph"/>
        <w:numPr>
          <w:ilvl w:val="1"/>
          <w:numId w:val="2"/>
        </w:numPr>
        <w:rPr>
          <w:i/>
        </w:rPr>
      </w:pPr>
      <w:r w:rsidRPr="000B5BB2">
        <w:rPr>
          <w:i/>
        </w:rPr>
        <w:t>Written notification shall be sent to the officer in question asking that officer to be present at the next meeting and prepared to respond to the removal request.</w:t>
      </w:r>
    </w:p>
    <w:p w14:paraId="6E253288" w14:textId="77777777" w:rsidR="00F2733A" w:rsidRPr="000B5BB2" w:rsidRDefault="00F2733A" w:rsidP="00F2733A">
      <w:pPr>
        <w:pStyle w:val="ListParagraph"/>
        <w:numPr>
          <w:ilvl w:val="1"/>
          <w:numId w:val="2"/>
        </w:numPr>
        <w:rPr>
          <w:i/>
        </w:rPr>
      </w:pPr>
      <w:r w:rsidRPr="000B5BB2">
        <w:rPr>
          <w:i/>
        </w:rPr>
        <w:t>A two thirds majority vote of members present is necessary to remove the officer.</w:t>
      </w:r>
    </w:p>
    <w:p w14:paraId="24108564" w14:textId="77777777" w:rsidR="00F2733A" w:rsidRPr="000B5BB2" w:rsidRDefault="00F2733A" w:rsidP="00F2733A">
      <w:pPr>
        <w:pStyle w:val="ListParagraph"/>
        <w:numPr>
          <w:ilvl w:val="1"/>
          <w:numId w:val="2"/>
        </w:numPr>
        <w:rPr>
          <w:i/>
        </w:rPr>
      </w:pPr>
      <w:r w:rsidRPr="000B5BB2">
        <w:rPr>
          <w:i/>
        </w:rPr>
        <w:t>In the event of the removal of an officer, a special provision may be granted to the remaining officers to appoint an interim replacement until an election may be held.</w:t>
      </w:r>
    </w:p>
    <w:p w14:paraId="28DA1C14" w14:textId="77777777" w:rsidR="00226BB4" w:rsidRDefault="00226BB4" w:rsidP="00226BB4"/>
    <w:p w14:paraId="5274016F" w14:textId="77777777" w:rsidR="00226BB4" w:rsidRDefault="00226BB4" w:rsidP="00226BB4">
      <w:pPr>
        <w:rPr>
          <w:sz w:val="28"/>
          <w:szCs w:val="28"/>
        </w:rPr>
      </w:pPr>
      <w:r w:rsidRPr="00226BB4">
        <w:rPr>
          <w:sz w:val="28"/>
          <w:szCs w:val="28"/>
          <w:highlight w:val="yellow"/>
        </w:rPr>
        <w:t>Article V –</w:t>
      </w:r>
      <w:r w:rsidR="00F01D74">
        <w:rPr>
          <w:sz w:val="28"/>
          <w:szCs w:val="28"/>
          <w:highlight w:val="yellow"/>
        </w:rPr>
        <w:t xml:space="preserve"> Elections</w:t>
      </w:r>
    </w:p>
    <w:p w14:paraId="4767D4D1" w14:textId="77777777" w:rsidR="000B5BB2" w:rsidRPr="000B5BB2" w:rsidRDefault="000B5BB2" w:rsidP="000B5BB2">
      <w:r w:rsidRPr="000B5BB2">
        <w:t xml:space="preserve">This article must contain the following information: the month of elections; officer </w:t>
      </w:r>
      <w:proofErr w:type="gramStart"/>
      <w:r w:rsidRPr="000B5BB2">
        <w:t>eligibility;</w:t>
      </w:r>
      <w:proofErr w:type="gramEnd"/>
    </w:p>
    <w:p w14:paraId="755C396D" w14:textId="77777777" w:rsidR="000B5BB2" w:rsidRDefault="000B5BB2" w:rsidP="000B5BB2">
      <w:r w:rsidRPr="000B5BB2">
        <w:t>the nomination process; balloting procedures; election rules and procedures (including required</w:t>
      </w:r>
      <w:r>
        <w:t xml:space="preserve"> </w:t>
      </w:r>
      <w:r w:rsidRPr="000B5BB2">
        <w:t>margin of victory); and run-off procedures in the event of a tie.</w:t>
      </w:r>
    </w:p>
    <w:p w14:paraId="6E141330" w14:textId="77777777" w:rsidR="000B5BB2" w:rsidRDefault="000B5BB2" w:rsidP="000B5BB2"/>
    <w:p w14:paraId="13311DBD" w14:textId="77777777" w:rsidR="000B5BB2" w:rsidRPr="000B5BB2" w:rsidRDefault="000B5BB2" w:rsidP="000B5BB2">
      <w:pPr>
        <w:rPr>
          <w:i/>
        </w:rPr>
      </w:pPr>
      <w:r w:rsidRPr="000B5BB2">
        <w:rPr>
          <w:i/>
        </w:rPr>
        <w:t>Example</w:t>
      </w:r>
    </w:p>
    <w:p w14:paraId="5E4E9487" w14:textId="77777777" w:rsidR="005C3A28" w:rsidRPr="000B5BB2" w:rsidRDefault="005C3A28" w:rsidP="00F2733A">
      <w:pPr>
        <w:pStyle w:val="ListParagraph"/>
        <w:numPr>
          <w:ilvl w:val="0"/>
          <w:numId w:val="4"/>
        </w:numPr>
        <w:rPr>
          <w:i/>
        </w:rPr>
      </w:pPr>
      <w:proofErr w:type="gramStart"/>
      <w:r w:rsidRPr="000B5BB2">
        <w:rPr>
          <w:i/>
        </w:rPr>
        <w:t>In order to</w:t>
      </w:r>
      <w:proofErr w:type="gramEnd"/>
      <w:r w:rsidRPr="000B5BB2">
        <w:rPr>
          <w:i/>
        </w:rPr>
        <w:t xml:space="preserve"> run for office in </w:t>
      </w:r>
      <w:r w:rsidR="009A701C">
        <w:rPr>
          <w:i/>
        </w:rPr>
        <w:t>Wave Surfers</w:t>
      </w:r>
      <w:r w:rsidRPr="000B5BB2">
        <w:rPr>
          <w:i/>
        </w:rPr>
        <w:t xml:space="preserve">, members must </w:t>
      </w:r>
      <w:r w:rsidR="009A701C">
        <w:rPr>
          <w:i/>
        </w:rPr>
        <w:t>have been an active member for at least one semester.</w:t>
      </w:r>
    </w:p>
    <w:p w14:paraId="07A4FA14" w14:textId="77777777" w:rsidR="000B5BB2" w:rsidRPr="000B5BB2" w:rsidRDefault="000B5BB2" w:rsidP="000B5BB2">
      <w:pPr>
        <w:pStyle w:val="ListParagraph"/>
        <w:numPr>
          <w:ilvl w:val="0"/>
          <w:numId w:val="4"/>
        </w:numPr>
        <w:rPr>
          <w:i/>
        </w:rPr>
      </w:pPr>
      <w:r w:rsidRPr="000B5BB2">
        <w:rPr>
          <w:i/>
        </w:rPr>
        <w:t xml:space="preserve">Nominations for all officers will take place annually from the members starting in February. Any member may nominate any other voting member, including himself or herself. Nominations may also be made during the election meeting prior to closing of nominations. </w:t>
      </w:r>
    </w:p>
    <w:p w14:paraId="5F1A8E7B" w14:textId="77777777" w:rsidR="000B5BB2" w:rsidRPr="000B5BB2" w:rsidRDefault="000B5BB2" w:rsidP="000B5BB2">
      <w:pPr>
        <w:pStyle w:val="ListParagraph"/>
        <w:numPr>
          <w:ilvl w:val="0"/>
          <w:numId w:val="4"/>
        </w:numPr>
        <w:rPr>
          <w:i/>
        </w:rPr>
      </w:pPr>
      <w:r w:rsidRPr="000B5BB2">
        <w:rPr>
          <w:i/>
        </w:rPr>
        <w:t xml:space="preserve">Voting will occur by secret ballot and a simple majority vote is required to elect an officer. If there are more than two candidates running and no candidate receives a majority vote, there shall be a run-off vote between the top two vote recipients at the next general meeting. </w:t>
      </w:r>
    </w:p>
    <w:p w14:paraId="18D8EDE3" w14:textId="77777777" w:rsidR="00C54D71" w:rsidRDefault="000B5BB2" w:rsidP="004D5A55">
      <w:pPr>
        <w:pStyle w:val="ListParagraph"/>
        <w:numPr>
          <w:ilvl w:val="0"/>
          <w:numId w:val="4"/>
        </w:numPr>
        <w:rPr>
          <w:i/>
        </w:rPr>
      </w:pPr>
      <w:r w:rsidRPr="000B5BB2">
        <w:rPr>
          <w:i/>
        </w:rPr>
        <w:t>No person shall be eligible to serve more than two consecutive terms in the same office. Elections should take place in late March to early April to allow for turnover between the old and new board.</w:t>
      </w:r>
    </w:p>
    <w:p w14:paraId="552AD1D7" w14:textId="77777777" w:rsidR="0099453F" w:rsidRDefault="0099453F" w:rsidP="0099453F">
      <w:pPr>
        <w:rPr>
          <w:i/>
        </w:rPr>
      </w:pPr>
    </w:p>
    <w:p w14:paraId="66C0FDAB" w14:textId="77777777" w:rsidR="0099453F" w:rsidRPr="0099453F" w:rsidRDefault="0099453F" w:rsidP="0099453F">
      <w:pPr>
        <w:rPr>
          <w:sz w:val="28"/>
          <w:szCs w:val="28"/>
        </w:rPr>
      </w:pPr>
      <w:r w:rsidRPr="005B0F60">
        <w:rPr>
          <w:sz w:val="28"/>
          <w:szCs w:val="28"/>
          <w:highlight w:val="yellow"/>
        </w:rPr>
        <w:t>Article VI – Meetings</w:t>
      </w:r>
    </w:p>
    <w:p w14:paraId="14D07DCA" w14:textId="77777777" w:rsidR="0099453F" w:rsidRDefault="0099453F" w:rsidP="0099453F">
      <w:r>
        <w:t>This article should contain the following information: frequency of meetings, quorum, and voting requirements.</w:t>
      </w:r>
    </w:p>
    <w:p w14:paraId="1D765ABE" w14:textId="77777777" w:rsidR="0099453F" w:rsidRDefault="0099453F" w:rsidP="0099453F"/>
    <w:p w14:paraId="6083F2E1" w14:textId="77777777" w:rsidR="0099453F" w:rsidRPr="0099453F" w:rsidRDefault="0099453F" w:rsidP="0099453F">
      <w:pPr>
        <w:rPr>
          <w:i/>
        </w:rPr>
      </w:pPr>
      <w:r w:rsidRPr="0099453F">
        <w:rPr>
          <w:i/>
        </w:rPr>
        <w:t>Example:</w:t>
      </w:r>
    </w:p>
    <w:p w14:paraId="410982FF" w14:textId="77777777" w:rsidR="0099453F" w:rsidRPr="0099453F" w:rsidRDefault="0099453F" w:rsidP="0099453F">
      <w:pPr>
        <w:pStyle w:val="ListParagraph"/>
        <w:numPr>
          <w:ilvl w:val="0"/>
          <w:numId w:val="7"/>
        </w:numPr>
        <w:rPr>
          <w:i/>
        </w:rPr>
      </w:pPr>
      <w:r w:rsidRPr="0099453F">
        <w:rPr>
          <w:i/>
        </w:rPr>
        <w:t>Wave Surfer meetings shall be held weekly during the academic year.</w:t>
      </w:r>
    </w:p>
    <w:p w14:paraId="24F341A3" w14:textId="2EC38F51" w:rsidR="0099453F" w:rsidRPr="0099453F" w:rsidRDefault="0099453F" w:rsidP="0099453F">
      <w:pPr>
        <w:pStyle w:val="ListParagraph"/>
        <w:numPr>
          <w:ilvl w:val="0"/>
          <w:numId w:val="7"/>
        </w:numPr>
        <w:rPr>
          <w:i/>
        </w:rPr>
      </w:pPr>
      <w:r w:rsidRPr="0099453F">
        <w:rPr>
          <w:i/>
        </w:rPr>
        <w:t>Special meetings may be called by the President or a majority of the Executive Committee. All members must</w:t>
      </w:r>
      <w:r w:rsidR="00CC3521">
        <w:rPr>
          <w:i/>
        </w:rPr>
        <w:t xml:space="preserve"> be given a minimum of 24-</w:t>
      </w:r>
      <w:proofErr w:type="spellStart"/>
      <w:r w:rsidR="00CC3521">
        <w:rPr>
          <w:i/>
        </w:rPr>
        <w:t>hours</w:t>
      </w:r>
      <w:r w:rsidRPr="0099453F">
        <w:rPr>
          <w:i/>
        </w:rPr>
        <w:t xml:space="preserve"> notice</w:t>
      </w:r>
      <w:proofErr w:type="spellEnd"/>
      <w:r w:rsidRPr="0099453F">
        <w:rPr>
          <w:i/>
        </w:rPr>
        <w:t xml:space="preserve"> prior to the meeting time.</w:t>
      </w:r>
    </w:p>
    <w:p w14:paraId="2329CB41" w14:textId="77777777" w:rsidR="0099453F" w:rsidRPr="0099453F" w:rsidRDefault="0099453F" w:rsidP="0099453F">
      <w:pPr>
        <w:pStyle w:val="ListParagraph"/>
        <w:numPr>
          <w:ilvl w:val="0"/>
          <w:numId w:val="7"/>
        </w:numPr>
        <w:rPr>
          <w:i/>
        </w:rPr>
      </w:pPr>
      <w:r w:rsidRPr="0099453F">
        <w:rPr>
          <w:i/>
        </w:rPr>
        <w:t xml:space="preserve">Business cannot be conducted unless a quorum of the membership is present. A quorum is defined as </w:t>
      </w:r>
      <w:proofErr w:type="gramStart"/>
      <w:r w:rsidRPr="0099453F">
        <w:rPr>
          <w:i/>
        </w:rPr>
        <w:t>a majority of</w:t>
      </w:r>
      <w:proofErr w:type="gramEnd"/>
      <w:r w:rsidRPr="0099453F">
        <w:rPr>
          <w:i/>
        </w:rPr>
        <w:t xml:space="preserve"> the voting membership. </w:t>
      </w:r>
    </w:p>
    <w:p w14:paraId="15674991" w14:textId="617E7EE0" w:rsidR="0099453F" w:rsidRDefault="0099453F" w:rsidP="0099453F">
      <w:pPr>
        <w:pStyle w:val="ListParagraph"/>
        <w:numPr>
          <w:ilvl w:val="0"/>
          <w:numId w:val="7"/>
        </w:numPr>
        <w:rPr>
          <w:i/>
        </w:rPr>
      </w:pPr>
      <w:r w:rsidRPr="0099453F">
        <w:rPr>
          <w:i/>
        </w:rPr>
        <w:t xml:space="preserve">Members must be present to vote.  </w:t>
      </w:r>
      <w:proofErr w:type="gramStart"/>
      <w:r w:rsidRPr="0099453F">
        <w:rPr>
          <w:i/>
        </w:rPr>
        <w:t>In order to</w:t>
      </w:r>
      <w:proofErr w:type="gramEnd"/>
      <w:r w:rsidRPr="0099453F">
        <w:rPr>
          <w:i/>
        </w:rPr>
        <w:t xml:space="preserve"> vote a member must be in good standing. </w:t>
      </w:r>
    </w:p>
    <w:p w14:paraId="4CD64C0A" w14:textId="39551DC9" w:rsidR="00890F71" w:rsidRDefault="00890F71" w:rsidP="00890F71">
      <w:pPr>
        <w:rPr>
          <w:i/>
        </w:rPr>
      </w:pPr>
    </w:p>
    <w:p w14:paraId="7CEBA728" w14:textId="0FDE1ED3" w:rsidR="00890F71" w:rsidRPr="00890F71" w:rsidRDefault="00890F71" w:rsidP="00890F71">
      <w:pPr>
        <w:rPr>
          <w:sz w:val="28"/>
          <w:szCs w:val="28"/>
        </w:rPr>
      </w:pPr>
      <w:r w:rsidRPr="00890F71">
        <w:rPr>
          <w:sz w:val="28"/>
          <w:szCs w:val="28"/>
          <w:highlight w:val="yellow"/>
        </w:rPr>
        <w:t xml:space="preserve">Article </w:t>
      </w:r>
      <w:r w:rsidR="00FF6481">
        <w:rPr>
          <w:sz w:val="28"/>
          <w:szCs w:val="28"/>
          <w:highlight w:val="yellow"/>
        </w:rPr>
        <w:t>VII</w:t>
      </w:r>
      <w:r w:rsidRPr="00890F71">
        <w:rPr>
          <w:sz w:val="28"/>
          <w:szCs w:val="28"/>
          <w:highlight w:val="yellow"/>
        </w:rPr>
        <w:t xml:space="preserve"> – University Policies and Procedures</w:t>
      </w:r>
    </w:p>
    <w:p w14:paraId="7778A0D0" w14:textId="5C15D1FA" w:rsidR="00890F71" w:rsidRPr="00890F71" w:rsidRDefault="003A4A4A" w:rsidP="00890F71">
      <w:pPr>
        <w:rPr>
          <w:color w:val="C00000"/>
        </w:rPr>
      </w:pPr>
      <w:r>
        <w:rPr>
          <w:color w:val="C00000"/>
        </w:rPr>
        <w:lastRenderedPageBreak/>
        <w:t>(Insert n</w:t>
      </w:r>
      <w:r w:rsidR="00890F71" w:rsidRPr="00890F71">
        <w:rPr>
          <w:color w:val="C00000"/>
        </w:rPr>
        <w:t xml:space="preserve">ame of </w:t>
      </w:r>
      <w:r>
        <w:rPr>
          <w:color w:val="C00000"/>
        </w:rPr>
        <w:t>Recognized Student Organization) will abide by all federal, state, and l</w:t>
      </w:r>
      <w:r w:rsidR="00890F71" w:rsidRPr="00890F71">
        <w:rPr>
          <w:color w:val="C00000"/>
        </w:rPr>
        <w:t>ocal</w:t>
      </w:r>
    </w:p>
    <w:p w14:paraId="69BE525B" w14:textId="79A2C41F" w:rsidR="00890F71" w:rsidRPr="00890F71" w:rsidRDefault="00890F71" w:rsidP="00890F71">
      <w:pPr>
        <w:rPr>
          <w:color w:val="C00000"/>
        </w:rPr>
      </w:pPr>
      <w:r w:rsidRPr="00890F71">
        <w:rPr>
          <w:color w:val="C00000"/>
        </w:rPr>
        <w:t xml:space="preserve">Laws and </w:t>
      </w:r>
      <w:r w:rsidR="003A4A4A">
        <w:rPr>
          <w:color w:val="C00000"/>
        </w:rPr>
        <w:t>Tulane policies</w:t>
      </w:r>
      <w:r w:rsidRPr="00890F71">
        <w:rPr>
          <w:color w:val="C00000"/>
        </w:rPr>
        <w:t>, in</w:t>
      </w:r>
      <w:r w:rsidR="003A4A4A">
        <w:rPr>
          <w:color w:val="C00000"/>
        </w:rPr>
        <w:t xml:space="preserve">cluding but not limited to the </w:t>
      </w:r>
      <w:r w:rsidRPr="00890F71">
        <w:rPr>
          <w:color w:val="C00000"/>
        </w:rPr>
        <w:t>Code</w:t>
      </w:r>
    </w:p>
    <w:p w14:paraId="1DA10404" w14:textId="005E940B" w:rsidR="00890F71" w:rsidRDefault="00890F71" w:rsidP="00890F71">
      <w:pPr>
        <w:rPr>
          <w:color w:val="C00000"/>
        </w:rPr>
      </w:pPr>
      <w:r w:rsidRPr="00890F71">
        <w:rPr>
          <w:color w:val="C00000"/>
        </w:rPr>
        <w:t xml:space="preserve">of </w:t>
      </w:r>
      <w:r w:rsidR="003A4A4A">
        <w:rPr>
          <w:color w:val="C00000"/>
        </w:rPr>
        <w:t xml:space="preserve">Student </w:t>
      </w:r>
      <w:r w:rsidRPr="00890F71">
        <w:rPr>
          <w:color w:val="C00000"/>
        </w:rPr>
        <w:t>Conduct</w:t>
      </w:r>
      <w:r w:rsidR="003A4A4A">
        <w:rPr>
          <w:color w:val="C00000"/>
        </w:rPr>
        <w:t xml:space="preserve"> </w:t>
      </w:r>
      <w:r w:rsidRPr="00890F71">
        <w:rPr>
          <w:color w:val="C00000"/>
        </w:rPr>
        <w:t>and all requirements as outlined in the R</w:t>
      </w:r>
      <w:r w:rsidR="003A4A4A">
        <w:rPr>
          <w:color w:val="C00000"/>
        </w:rPr>
        <w:t>ecognized Student Organization Handbook.</w:t>
      </w:r>
    </w:p>
    <w:p w14:paraId="6A2C4B19" w14:textId="77777777" w:rsidR="00FF6481" w:rsidRDefault="00FF6481" w:rsidP="00890F71">
      <w:pPr>
        <w:rPr>
          <w:color w:val="C00000"/>
        </w:rPr>
      </w:pPr>
    </w:p>
    <w:p w14:paraId="7F903527" w14:textId="530D0461" w:rsidR="003A4A4A" w:rsidRPr="003A4A4A" w:rsidRDefault="003A4A4A" w:rsidP="003A4A4A">
      <w:pPr>
        <w:rPr>
          <w:sz w:val="28"/>
          <w:szCs w:val="28"/>
        </w:rPr>
      </w:pPr>
      <w:r w:rsidRPr="005B0F60">
        <w:rPr>
          <w:sz w:val="28"/>
          <w:szCs w:val="28"/>
          <w:highlight w:val="yellow"/>
        </w:rPr>
        <w:t>Article (insert number for FINAL Article) – Amendments to Constitution</w:t>
      </w:r>
    </w:p>
    <w:p w14:paraId="61969D6C" w14:textId="1AB362AF" w:rsidR="003A4A4A" w:rsidRDefault="003A4A4A" w:rsidP="003A4A4A">
      <w:r w:rsidRPr="003A4A4A">
        <w:t>All constitutions must conclude with this article. This article must contain the following information: the process for</w:t>
      </w:r>
      <w:r>
        <w:t xml:space="preserve"> </w:t>
      </w:r>
      <w:r w:rsidRPr="003A4A4A">
        <w:t xml:space="preserve">amending the organization’s constitution; and the necessary vote to approve the change(s). </w:t>
      </w:r>
    </w:p>
    <w:p w14:paraId="6EDD9595" w14:textId="77777777" w:rsidR="003A4A4A" w:rsidRPr="003A4A4A" w:rsidRDefault="003A4A4A" w:rsidP="003A4A4A"/>
    <w:p w14:paraId="6A222268" w14:textId="77777777" w:rsidR="003A4A4A" w:rsidRPr="003A4A4A" w:rsidRDefault="003A4A4A" w:rsidP="003A4A4A">
      <w:pPr>
        <w:rPr>
          <w:i/>
        </w:rPr>
      </w:pPr>
      <w:r w:rsidRPr="003A4A4A">
        <w:rPr>
          <w:i/>
        </w:rPr>
        <w:t>Example:</w:t>
      </w:r>
    </w:p>
    <w:p w14:paraId="34421BA7" w14:textId="39270A86" w:rsidR="003A4A4A" w:rsidRPr="003A4A4A" w:rsidRDefault="003A4A4A" w:rsidP="003A4A4A">
      <w:pPr>
        <w:rPr>
          <w:i/>
        </w:rPr>
      </w:pPr>
      <w:r w:rsidRPr="003A4A4A">
        <w:rPr>
          <w:i/>
        </w:rPr>
        <w:t>Amendments to this constitution may be made at any regular meeting of Wave Surfers provided notice of the proposed amendment was given one week prior to a vote. Amendments require a two-thirds vote of the voting members in attendance at the meeting</w:t>
      </w:r>
      <w:r>
        <w:rPr>
          <w:i/>
        </w:rPr>
        <w:t>.</w:t>
      </w:r>
    </w:p>
    <w:p w14:paraId="680FC7D6" w14:textId="77777777" w:rsidR="003A4A4A" w:rsidRDefault="003A4A4A" w:rsidP="003A4A4A"/>
    <w:p w14:paraId="672B9E32" w14:textId="3F5F1991" w:rsidR="003A4A4A" w:rsidRPr="003A4A4A" w:rsidRDefault="006B6281" w:rsidP="003A4A4A">
      <w:pPr>
        <w:rPr>
          <w:sz w:val="28"/>
          <w:szCs w:val="28"/>
        </w:rPr>
      </w:pPr>
      <w:r>
        <w:rPr>
          <w:sz w:val="28"/>
          <w:szCs w:val="28"/>
        </w:rPr>
        <w:t>Bylaws</w:t>
      </w:r>
      <w:r w:rsidR="003A4A4A" w:rsidRPr="003A4A4A">
        <w:rPr>
          <w:sz w:val="28"/>
          <w:szCs w:val="28"/>
        </w:rPr>
        <w:t xml:space="preserve"> (Optional)</w:t>
      </w:r>
    </w:p>
    <w:p w14:paraId="0F60DDC7" w14:textId="77777777" w:rsidR="003A4A4A" w:rsidRPr="003A4A4A" w:rsidRDefault="003A4A4A" w:rsidP="003A4A4A">
      <w:r w:rsidRPr="003A4A4A">
        <w:t>Bylaws often accompany a constitution, and include details relating to meetings, committees,</w:t>
      </w:r>
    </w:p>
    <w:p w14:paraId="1228C734" w14:textId="36B1B0B0" w:rsidR="003A4A4A" w:rsidRPr="003A4A4A" w:rsidRDefault="003A4A4A" w:rsidP="003A4A4A">
      <w:r>
        <w:t>dues, voting, and other organization information.  Byl</w:t>
      </w:r>
      <w:r w:rsidRPr="003A4A4A">
        <w:t>aws are NOT required; however, they are</w:t>
      </w:r>
    </w:p>
    <w:p w14:paraId="28B48841" w14:textId="416EDA4D" w:rsidR="003A4A4A" w:rsidRPr="003A4A4A" w:rsidRDefault="003A4A4A" w:rsidP="003A4A4A">
      <w:r w:rsidRPr="003A4A4A">
        <w:t>recommended if your RSO wants to put common practices in writing.</w:t>
      </w:r>
    </w:p>
    <w:p w14:paraId="78B5D8BD" w14:textId="6B4C58EF" w:rsidR="00890F71" w:rsidRPr="00890F71" w:rsidRDefault="00890F71" w:rsidP="00890F71">
      <w:pPr>
        <w:rPr>
          <w:color w:val="C00000"/>
        </w:rPr>
      </w:pPr>
      <w:r w:rsidRPr="00890F71">
        <w:rPr>
          <w:color w:val="C00000"/>
        </w:rPr>
        <w:t xml:space="preserve"> </w:t>
      </w:r>
    </w:p>
    <w:sectPr w:rsidR="00890F71" w:rsidRPr="00890F71" w:rsidSect="00D935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B159C"/>
    <w:multiLevelType w:val="hybridMultilevel"/>
    <w:tmpl w:val="7F28CA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E75D20"/>
    <w:multiLevelType w:val="hybridMultilevel"/>
    <w:tmpl w:val="7F28CA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FB4782"/>
    <w:multiLevelType w:val="hybridMultilevel"/>
    <w:tmpl w:val="7F5A0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103CAD"/>
    <w:multiLevelType w:val="hybridMultilevel"/>
    <w:tmpl w:val="7F28CA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F62BF8"/>
    <w:multiLevelType w:val="hybridMultilevel"/>
    <w:tmpl w:val="2D8493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8A44235"/>
    <w:multiLevelType w:val="hybridMultilevel"/>
    <w:tmpl w:val="6BC843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36613C"/>
    <w:multiLevelType w:val="hybridMultilevel"/>
    <w:tmpl w:val="7F28CA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3477905">
    <w:abstractNumId w:val="2"/>
  </w:num>
  <w:num w:numId="2" w16cid:durableId="477848237">
    <w:abstractNumId w:val="0"/>
  </w:num>
  <w:num w:numId="3" w16cid:durableId="1131050905">
    <w:abstractNumId w:val="5"/>
  </w:num>
  <w:num w:numId="4" w16cid:durableId="109904518">
    <w:abstractNumId w:val="1"/>
  </w:num>
  <w:num w:numId="5" w16cid:durableId="142702605">
    <w:abstractNumId w:val="6"/>
  </w:num>
  <w:num w:numId="6" w16cid:durableId="702099362">
    <w:abstractNumId w:val="3"/>
  </w:num>
  <w:num w:numId="7" w16cid:durableId="2590643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A55"/>
    <w:rsid w:val="000B5BB2"/>
    <w:rsid w:val="001E29D4"/>
    <w:rsid w:val="002062D6"/>
    <w:rsid w:val="00226BB4"/>
    <w:rsid w:val="002A4BA9"/>
    <w:rsid w:val="0032241C"/>
    <w:rsid w:val="003A4A4A"/>
    <w:rsid w:val="003B4B41"/>
    <w:rsid w:val="003C519D"/>
    <w:rsid w:val="003C6108"/>
    <w:rsid w:val="004D5A55"/>
    <w:rsid w:val="005B0F60"/>
    <w:rsid w:val="005C3A28"/>
    <w:rsid w:val="006B6281"/>
    <w:rsid w:val="006F7ADD"/>
    <w:rsid w:val="00890F71"/>
    <w:rsid w:val="008A4286"/>
    <w:rsid w:val="0099453F"/>
    <w:rsid w:val="009A701C"/>
    <w:rsid w:val="00AC5EDC"/>
    <w:rsid w:val="00C54D71"/>
    <w:rsid w:val="00CC3521"/>
    <w:rsid w:val="00D9351D"/>
    <w:rsid w:val="00F01D74"/>
    <w:rsid w:val="00F2733A"/>
    <w:rsid w:val="00FF6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712A8FD"/>
  <w15:chartTrackingRefBased/>
  <w15:docId w15:val="{8BD9686E-9256-9F4A-858E-8EAA68606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4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D5A55"/>
    <w:pPr>
      <w:autoSpaceDE w:val="0"/>
      <w:autoSpaceDN w:val="0"/>
      <w:adjustRightInd w:val="0"/>
    </w:pPr>
    <w:rPr>
      <w:rFonts w:ascii="Calibri" w:hAnsi="Calibri" w:cs="Calibri"/>
      <w:color w:val="000000"/>
    </w:rPr>
  </w:style>
  <w:style w:type="paragraph" w:styleId="ListParagraph">
    <w:name w:val="List Paragraph"/>
    <w:basedOn w:val="Normal"/>
    <w:uiPriority w:val="34"/>
    <w:qFormat/>
    <w:rsid w:val="00C54D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1201</Words>
  <Characters>6847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Seaman, Heather</dc:creator>
  <cp:keywords/>
  <dc:description/>
  <cp:lastModifiedBy>Feiling, Gregory R</cp:lastModifiedBy>
  <cp:revision>2</cp:revision>
  <dcterms:created xsi:type="dcterms:W3CDTF">2023-01-27T18:17:00Z</dcterms:created>
  <dcterms:modified xsi:type="dcterms:W3CDTF">2023-01-27T18:17:00Z</dcterms:modified>
</cp:coreProperties>
</file>